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D1A" w:rsidRPr="00B37D1A" w:rsidRDefault="00B37D1A" w:rsidP="00B37D1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37D1A">
        <w:rPr>
          <w:b/>
          <w:sz w:val="28"/>
          <w:szCs w:val="28"/>
        </w:rPr>
        <w:t>ПОЯСНИТЕЛЬНАЯ ЗАПИСКА</w:t>
      </w:r>
    </w:p>
    <w:p w:rsidR="00B37D1A" w:rsidRPr="00B37D1A" w:rsidRDefault="00B37D1A" w:rsidP="00B37D1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37D1A" w:rsidRPr="0058210D" w:rsidRDefault="002F46BA" w:rsidP="0058210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к проекту п</w:t>
      </w:r>
      <w:bookmarkStart w:id="0" w:name="_GoBack"/>
      <w:bookmarkEnd w:id="0"/>
      <w:r w:rsidR="00B37D1A" w:rsidRPr="00B37D1A">
        <w:rPr>
          <w:sz w:val="28"/>
          <w:szCs w:val="28"/>
        </w:rPr>
        <w:t xml:space="preserve">остановления Администрации городского округа Похвистнево </w:t>
      </w:r>
      <w:r w:rsidR="00B37D1A">
        <w:rPr>
          <w:sz w:val="28"/>
          <w:szCs w:val="28"/>
        </w:rPr>
        <w:t>«О</w:t>
      </w:r>
      <w:r w:rsidR="00B37D1A" w:rsidRPr="00B37D1A">
        <w:rPr>
          <w:sz w:val="28"/>
          <w:szCs w:val="28"/>
        </w:rPr>
        <w:t xml:space="preserve"> внесении изменений </w:t>
      </w:r>
      <w:r w:rsidR="00B37D1A" w:rsidRPr="00B37D1A">
        <w:rPr>
          <w:bCs/>
          <w:sz w:val="28"/>
          <w:szCs w:val="28"/>
        </w:rPr>
        <w:t>в</w:t>
      </w:r>
      <w:r w:rsidR="00F24CEF">
        <w:rPr>
          <w:sz w:val="28"/>
          <w:szCs w:val="28"/>
        </w:rPr>
        <w:t xml:space="preserve"> муниципальную</w:t>
      </w:r>
      <w:r w:rsidR="00B37D1A" w:rsidRPr="00B37D1A">
        <w:rPr>
          <w:sz w:val="28"/>
          <w:szCs w:val="28"/>
        </w:rPr>
        <w:t xml:space="preserve"> программу «Противодействие незаконному обороту наркотических средств, профилактика наркомании, лечение и реабилитация наркозависимой части населения </w:t>
      </w:r>
      <w:r w:rsidR="00D91E43">
        <w:rPr>
          <w:sz w:val="28"/>
          <w:szCs w:val="28"/>
        </w:rPr>
        <w:t>городского округа</w:t>
      </w:r>
      <w:r w:rsidR="00B37D1A" w:rsidRPr="00B37D1A">
        <w:rPr>
          <w:sz w:val="28"/>
          <w:szCs w:val="28"/>
        </w:rPr>
        <w:t xml:space="preserve"> Похвистнево на 2024-2029 годы», утвержденную постановлением Администрации </w:t>
      </w:r>
      <w:r w:rsidR="0058210D">
        <w:rPr>
          <w:sz w:val="28"/>
          <w:szCs w:val="28"/>
        </w:rPr>
        <w:t>городского округа</w:t>
      </w:r>
      <w:r w:rsidR="00B37D1A" w:rsidRPr="00B37D1A">
        <w:rPr>
          <w:sz w:val="28"/>
          <w:szCs w:val="28"/>
        </w:rPr>
        <w:t xml:space="preserve"> Похвистнево от 24.10.2</w:t>
      </w:r>
      <w:r w:rsidR="009A5296">
        <w:rPr>
          <w:sz w:val="28"/>
          <w:szCs w:val="28"/>
        </w:rPr>
        <w:t>023 № 12</w:t>
      </w:r>
      <w:r w:rsidR="00B37D1A" w:rsidRPr="00B37D1A">
        <w:rPr>
          <w:sz w:val="28"/>
          <w:szCs w:val="28"/>
        </w:rPr>
        <w:t>62</w:t>
      </w:r>
      <w:r w:rsidR="00B37D1A">
        <w:rPr>
          <w:sz w:val="28"/>
          <w:szCs w:val="28"/>
        </w:rPr>
        <w:t>»</w:t>
      </w:r>
      <w:r w:rsidR="00B37D1A" w:rsidRPr="00B37D1A">
        <w:rPr>
          <w:sz w:val="28"/>
          <w:szCs w:val="28"/>
        </w:rPr>
        <w:t xml:space="preserve">.  </w:t>
      </w:r>
    </w:p>
    <w:p w:rsidR="00B37D1A" w:rsidRPr="00B37D1A" w:rsidRDefault="00B37D1A" w:rsidP="0058210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B37D1A">
        <w:rPr>
          <w:sz w:val="28"/>
          <w:szCs w:val="28"/>
        </w:rPr>
        <w:t>В соответствии с п.</w:t>
      </w:r>
      <w:r>
        <w:rPr>
          <w:sz w:val="28"/>
          <w:szCs w:val="28"/>
        </w:rPr>
        <w:t xml:space="preserve"> </w:t>
      </w:r>
      <w:r w:rsidRPr="00B37D1A">
        <w:rPr>
          <w:sz w:val="28"/>
          <w:szCs w:val="28"/>
        </w:rPr>
        <w:t>3.7. Порядка принятия решений о разработке, формирования</w:t>
      </w:r>
      <w:r>
        <w:rPr>
          <w:sz w:val="28"/>
          <w:szCs w:val="28"/>
        </w:rPr>
        <w:t>, реализации и</w:t>
      </w:r>
      <w:r w:rsidRPr="00B37D1A">
        <w:rPr>
          <w:sz w:val="28"/>
          <w:szCs w:val="28"/>
        </w:rPr>
        <w:t xml:space="preserve"> оценки эффективности муниципальных программ городского округа Похвистнево, утвержденным постановлением Администрации городского округа Похвистнево от 06.11.2019 № 1156, муниципальные программы подлежат приведению в соответствие с решением о бюджете городского округа Похвистнево на очередной финансовый год и плановый период не позднее 3 месяцев со дня вступления его в силу. </w:t>
      </w:r>
    </w:p>
    <w:p w:rsidR="00B726DB" w:rsidRDefault="00B37D1A" w:rsidP="0058210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B37D1A">
        <w:rPr>
          <w:sz w:val="28"/>
          <w:szCs w:val="28"/>
        </w:rPr>
        <w:t>В периоде 2024</w:t>
      </w:r>
      <w:r>
        <w:rPr>
          <w:sz w:val="28"/>
          <w:szCs w:val="28"/>
        </w:rPr>
        <w:t xml:space="preserve"> </w:t>
      </w:r>
      <w:r w:rsidRPr="00B37D1A">
        <w:rPr>
          <w:sz w:val="28"/>
          <w:szCs w:val="28"/>
        </w:rPr>
        <w:t>г. и в текущем периоде 2025</w:t>
      </w:r>
      <w:r>
        <w:rPr>
          <w:sz w:val="28"/>
          <w:szCs w:val="28"/>
        </w:rPr>
        <w:t xml:space="preserve"> </w:t>
      </w:r>
      <w:r w:rsidRPr="00B37D1A">
        <w:rPr>
          <w:sz w:val="28"/>
          <w:szCs w:val="28"/>
        </w:rPr>
        <w:t>г. произошли изменения в части финансирования за счет</w:t>
      </w:r>
      <w:r w:rsidR="009A5296">
        <w:rPr>
          <w:sz w:val="28"/>
          <w:szCs w:val="28"/>
        </w:rPr>
        <w:t xml:space="preserve"> средств</w:t>
      </w:r>
      <w:r w:rsidRPr="00B37D1A">
        <w:rPr>
          <w:sz w:val="28"/>
          <w:szCs w:val="28"/>
        </w:rPr>
        <w:t xml:space="preserve"> городского бюджета муниципальной программы «Противодействие незаконному обороту наркотических средств, </w:t>
      </w:r>
      <w:r w:rsidR="00B726DB">
        <w:rPr>
          <w:sz w:val="28"/>
          <w:szCs w:val="28"/>
        </w:rPr>
        <w:t>профилактики наркомании, лечение и реабилитация</w:t>
      </w:r>
      <w:r w:rsidRPr="00B37D1A">
        <w:rPr>
          <w:sz w:val="28"/>
          <w:szCs w:val="28"/>
        </w:rPr>
        <w:t xml:space="preserve"> наркозависимой части населения городского округа Похвистнево на 2024-2029 годы»</w:t>
      </w:r>
      <w:r w:rsidR="00B726DB">
        <w:rPr>
          <w:sz w:val="28"/>
          <w:szCs w:val="28"/>
        </w:rPr>
        <w:t xml:space="preserve">, </w:t>
      </w:r>
      <w:r w:rsidR="00B726DB" w:rsidRPr="00B726DB">
        <w:rPr>
          <w:sz w:val="28"/>
          <w:szCs w:val="28"/>
        </w:rPr>
        <w:t>утвержденн</w:t>
      </w:r>
      <w:r w:rsidR="00B726DB">
        <w:rPr>
          <w:sz w:val="28"/>
          <w:szCs w:val="28"/>
        </w:rPr>
        <w:t>ой</w:t>
      </w:r>
      <w:r w:rsidR="00B726DB" w:rsidRPr="00B726DB">
        <w:rPr>
          <w:sz w:val="28"/>
          <w:szCs w:val="28"/>
        </w:rPr>
        <w:t xml:space="preserve"> постановлением Администрации </w:t>
      </w:r>
      <w:r w:rsidR="0058210D">
        <w:rPr>
          <w:sz w:val="28"/>
          <w:szCs w:val="28"/>
        </w:rPr>
        <w:t>городского округа</w:t>
      </w:r>
      <w:r w:rsidR="009A5296">
        <w:rPr>
          <w:sz w:val="28"/>
          <w:szCs w:val="28"/>
        </w:rPr>
        <w:t xml:space="preserve"> Похвистнево от 24.10.2023 № 12</w:t>
      </w:r>
      <w:r w:rsidR="00B726DB" w:rsidRPr="00B726DB">
        <w:rPr>
          <w:sz w:val="28"/>
          <w:szCs w:val="28"/>
        </w:rPr>
        <w:t>62</w:t>
      </w:r>
      <w:r w:rsidRPr="00B37D1A">
        <w:rPr>
          <w:sz w:val="28"/>
          <w:szCs w:val="28"/>
        </w:rPr>
        <w:t>.</w:t>
      </w:r>
    </w:p>
    <w:p w:rsidR="00A97908" w:rsidRDefault="00B37D1A" w:rsidP="0058210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37D1A">
        <w:rPr>
          <w:sz w:val="28"/>
          <w:szCs w:val="28"/>
        </w:rPr>
        <w:t>Соответственно, подготовка данного документа продиктована необходимостью внесения изменений в</w:t>
      </w:r>
      <w:r w:rsidR="00B726DB">
        <w:rPr>
          <w:sz w:val="28"/>
          <w:szCs w:val="28"/>
        </w:rPr>
        <w:t xml:space="preserve"> </w:t>
      </w:r>
      <w:r w:rsidRPr="00B37D1A">
        <w:rPr>
          <w:sz w:val="28"/>
          <w:szCs w:val="28"/>
        </w:rPr>
        <w:t xml:space="preserve">муниципальную программу </w:t>
      </w:r>
      <w:r w:rsidR="00B726DB" w:rsidRPr="00B726DB">
        <w:rPr>
          <w:sz w:val="28"/>
          <w:szCs w:val="28"/>
        </w:rPr>
        <w:t xml:space="preserve">«Противодействие незаконному обороту наркотических средств, профилактики наркомании, лечение и реабилитация наркозависимой части населения городского округа Похвистнево на 2024-2029 годы», утвержденную постановлением Администрации </w:t>
      </w:r>
      <w:r w:rsidR="0058210D">
        <w:rPr>
          <w:sz w:val="28"/>
          <w:szCs w:val="28"/>
        </w:rPr>
        <w:t>городского округа</w:t>
      </w:r>
      <w:r w:rsidR="009A5296">
        <w:rPr>
          <w:sz w:val="28"/>
          <w:szCs w:val="28"/>
        </w:rPr>
        <w:t xml:space="preserve"> Похвистнево от 24.10.2023 № 12</w:t>
      </w:r>
      <w:r w:rsidR="00B726DB" w:rsidRPr="00B726DB">
        <w:rPr>
          <w:sz w:val="28"/>
          <w:szCs w:val="28"/>
        </w:rPr>
        <w:t>62</w:t>
      </w:r>
      <w:r w:rsidRPr="00B37D1A">
        <w:rPr>
          <w:bCs/>
          <w:sz w:val="28"/>
          <w:szCs w:val="28"/>
        </w:rPr>
        <w:t>.</w:t>
      </w:r>
    </w:p>
    <w:p w:rsidR="00B37D1A" w:rsidRPr="00B37D1A" w:rsidRDefault="002650C3" w:rsidP="0058210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24.12</w:t>
      </w:r>
      <w:r w:rsidR="00A97908">
        <w:rPr>
          <w:bCs/>
          <w:sz w:val="28"/>
          <w:szCs w:val="28"/>
        </w:rPr>
        <w:t>.2025</w:t>
      </w:r>
      <w:r w:rsidR="00B37D1A" w:rsidRPr="00B37D1A">
        <w:rPr>
          <w:bCs/>
          <w:sz w:val="28"/>
          <w:szCs w:val="28"/>
        </w:rPr>
        <w:t xml:space="preserve">   </w:t>
      </w:r>
      <w:r w:rsidR="00B37D1A" w:rsidRPr="00B37D1A">
        <w:rPr>
          <w:sz w:val="28"/>
          <w:szCs w:val="28"/>
        </w:rPr>
        <w:t xml:space="preserve">    </w:t>
      </w:r>
    </w:p>
    <w:p w:rsidR="00B37D1A" w:rsidRPr="00B37D1A" w:rsidRDefault="00B37D1A" w:rsidP="00B37D1A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58210D" w:rsidRDefault="0058210D" w:rsidP="00A97908">
      <w:pPr>
        <w:rPr>
          <w:b/>
          <w:sz w:val="28"/>
          <w:szCs w:val="28"/>
        </w:rPr>
      </w:pPr>
    </w:p>
    <w:p w:rsidR="0058210D" w:rsidRDefault="0058210D" w:rsidP="00A97908">
      <w:pPr>
        <w:rPr>
          <w:b/>
          <w:sz w:val="28"/>
          <w:szCs w:val="28"/>
        </w:rPr>
      </w:pPr>
    </w:p>
    <w:p w:rsidR="00A97908" w:rsidRDefault="00A97908" w:rsidP="00A979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</w:t>
      </w:r>
      <w:r w:rsidRPr="008A1A01">
        <w:rPr>
          <w:b/>
          <w:sz w:val="28"/>
          <w:szCs w:val="28"/>
        </w:rPr>
        <w:t xml:space="preserve"> отдела</w:t>
      </w:r>
      <w:r>
        <w:rPr>
          <w:b/>
          <w:sz w:val="28"/>
          <w:szCs w:val="28"/>
        </w:rPr>
        <w:t xml:space="preserve"> </w:t>
      </w:r>
      <w:r w:rsidRPr="008A1A01">
        <w:rPr>
          <w:b/>
          <w:sz w:val="28"/>
          <w:szCs w:val="28"/>
        </w:rPr>
        <w:t xml:space="preserve">по </w:t>
      </w:r>
    </w:p>
    <w:p w:rsidR="00A97908" w:rsidRDefault="00A97908" w:rsidP="00A97908">
      <w:pPr>
        <w:rPr>
          <w:b/>
          <w:sz w:val="28"/>
          <w:szCs w:val="28"/>
        </w:rPr>
      </w:pPr>
      <w:r w:rsidRPr="008A1A01">
        <w:rPr>
          <w:b/>
          <w:sz w:val="28"/>
          <w:szCs w:val="28"/>
        </w:rPr>
        <w:t>обеспечению</w:t>
      </w:r>
      <w:r>
        <w:rPr>
          <w:b/>
          <w:sz w:val="28"/>
          <w:szCs w:val="28"/>
        </w:rPr>
        <w:t xml:space="preserve"> </w:t>
      </w:r>
      <w:r w:rsidRPr="008A1A01">
        <w:rPr>
          <w:b/>
          <w:sz w:val="28"/>
          <w:szCs w:val="28"/>
        </w:rPr>
        <w:t xml:space="preserve">деятельности </w:t>
      </w:r>
    </w:p>
    <w:p w:rsidR="001409E7" w:rsidRPr="00A97908" w:rsidRDefault="00A97908" w:rsidP="00B37D1A">
      <w:pPr>
        <w:rPr>
          <w:b/>
          <w:sz w:val="28"/>
          <w:szCs w:val="28"/>
        </w:rPr>
      </w:pPr>
      <w:r w:rsidRPr="008A1A01">
        <w:rPr>
          <w:b/>
          <w:sz w:val="28"/>
          <w:szCs w:val="28"/>
        </w:rPr>
        <w:t xml:space="preserve">административной комиссии </w:t>
      </w:r>
      <w:r>
        <w:rPr>
          <w:b/>
          <w:sz w:val="28"/>
          <w:szCs w:val="28"/>
        </w:rPr>
        <w:t xml:space="preserve">                                               А.Н. Сорочайкин</w:t>
      </w:r>
      <w:r w:rsidRPr="008A1A01">
        <w:rPr>
          <w:b/>
          <w:sz w:val="28"/>
          <w:szCs w:val="28"/>
        </w:rPr>
        <w:t xml:space="preserve">             </w:t>
      </w:r>
    </w:p>
    <w:sectPr w:rsidR="001409E7" w:rsidRPr="00A97908" w:rsidSect="00A7360C">
      <w:footerReference w:type="default" r:id="rId7"/>
      <w:pgSz w:w="11906" w:h="16838"/>
      <w:pgMar w:top="1134" w:right="850" w:bottom="1134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23D" w:rsidRDefault="002F423D" w:rsidP="00B67494">
      <w:r>
        <w:separator/>
      </w:r>
    </w:p>
  </w:endnote>
  <w:endnote w:type="continuationSeparator" w:id="0">
    <w:p w:rsidR="002F423D" w:rsidRDefault="002F423D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A20" w:rsidRDefault="00B26A20">
    <w:pPr>
      <w:pStyle w:val="a6"/>
      <w:jc w:val="right"/>
    </w:pPr>
  </w:p>
  <w:p w:rsidR="00B26A20" w:rsidRDefault="00B26A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23D" w:rsidRDefault="002F423D" w:rsidP="00B67494">
      <w:r>
        <w:separator/>
      </w:r>
    </w:p>
  </w:footnote>
  <w:footnote w:type="continuationSeparator" w:id="0">
    <w:p w:rsidR="002F423D" w:rsidRDefault="002F423D" w:rsidP="00B674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883"/>
    <w:rsid w:val="00005FDD"/>
    <w:rsid w:val="00007200"/>
    <w:rsid w:val="00010549"/>
    <w:rsid w:val="00013C41"/>
    <w:rsid w:val="00013E9F"/>
    <w:rsid w:val="00017968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3643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488E"/>
    <w:rsid w:val="00226CB3"/>
    <w:rsid w:val="00231C72"/>
    <w:rsid w:val="00232C64"/>
    <w:rsid w:val="0023610E"/>
    <w:rsid w:val="00237FEA"/>
    <w:rsid w:val="00255880"/>
    <w:rsid w:val="00257425"/>
    <w:rsid w:val="0026468E"/>
    <w:rsid w:val="002650C3"/>
    <w:rsid w:val="00271E4C"/>
    <w:rsid w:val="002A27A0"/>
    <w:rsid w:val="002A2984"/>
    <w:rsid w:val="002A42BB"/>
    <w:rsid w:val="002A534B"/>
    <w:rsid w:val="002B12D4"/>
    <w:rsid w:val="002C0B8A"/>
    <w:rsid w:val="002C4913"/>
    <w:rsid w:val="002D0C3F"/>
    <w:rsid w:val="002D6893"/>
    <w:rsid w:val="002E2155"/>
    <w:rsid w:val="002E2F42"/>
    <w:rsid w:val="002F1B6E"/>
    <w:rsid w:val="002F423D"/>
    <w:rsid w:val="002F46BA"/>
    <w:rsid w:val="002F5EAA"/>
    <w:rsid w:val="00303D6C"/>
    <w:rsid w:val="00305939"/>
    <w:rsid w:val="003069D6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2BD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049A"/>
    <w:rsid w:val="00481B4E"/>
    <w:rsid w:val="0048793F"/>
    <w:rsid w:val="00487FD4"/>
    <w:rsid w:val="004931D7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4F70F0"/>
    <w:rsid w:val="0050346D"/>
    <w:rsid w:val="005104F2"/>
    <w:rsid w:val="00512EF1"/>
    <w:rsid w:val="0051678A"/>
    <w:rsid w:val="0052225A"/>
    <w:rsid w:val="00527BCC"/>
    <w:rsid w:val="00530520"/>
    <w:rsid w:val="00530902"/>
    <w:rsid w:val="00532155"/>
    <w:rsid w:val="00534C33"/>
    <w:rsid w:val="0054259B"/>
    <w:rsid w:val="0054390B"/>
    <w:rsid w:val="00545EA2"/>
    <w:rsid w:val="0055038B"/>
    <w:rsid w:val="00550C01"/>
    <w:rsid w:val="005543AB"/>
    <w:rsid w:val="00556788"/>
    <w:rsid w:val="00561C98"/>
    <w:rsid w:val="005673F7"/>
    <w:rsid w:val="00577F14"/>
    <w:rsid w:val="00581A53"/>
    <w:rsid w:val="0058210D"/>
    <w:rsid w:val="00585408"/>
    <w:rsid w:val="0058603C"/>
    <w:rsid w:val="0059254C"/>
    <w:rsid w:val="0059292E"/>
    <w:rsid w:val="0059323F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78E"/>
    <w:rsid w:val="00614DC1"/>
    <w:rsid w:val="00617B66"/>
    <w:rsid w:val="0062560E"/>
    <w:rsid w:val="00625E9B"/>
    <w:rsid w:val="00633A58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27F2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06400"/>
    <w:rsid w:val="00712678"/>
    <w:rsid w:val="00714940"/>
    <w:rsid w:val="007162C1"/>
    <w:rsid w:val="00720015"/>
    <w:rsid w:val="00725EE1"/>
    <w:rsid w:val="00727008"/>
    <w:rsid w:val="007435ED"/>
    <w:rsid w:val="00747242"/>
    <w:rsid w:val="007504AA"/>
    <w:rsid w:val="00750AB7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17CC0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952AF"/>
    <w:rsid w:val="009A5296"/>
    <w:rsid w:val="009A5DE2"/>
    <w:rsid w:val="009A5EFF"/>
    <w:rsid w:val="009A7AC6"/>
    <w:rsid w:val="009B3453"/>
    <w:rsid w:val="009B522A"/>
    <w:rsid w:val="009C167B"/>
    <w:rsid w:val="009C1C0F"/>
    <w:rsid w:val="009C7F8C"/>
    <w:rsid w:val="009D3C73"/>
    <w:rsid w:val="009D4C4F"/>
    <w:rsid w:val="009E3B30"/>
    <w:rsid w:val="009E7A0E"/>
    <w:rsid w:val="009F0D23"/>
    <w:rsid w:val="009F52F6"/>
    <w:rsid w:val="009F6BFF"/>
    <w:rsid w:val="00A02425"/>
    <w:rsid w:val="00A03EB5"/>
    <w:rsid w:val="00A049EE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7360C"/>
    <w:rsid w:val="00A84214"/>
    <w:rsid w:val="00A85BE2"/>
    <w:rsid w:val="00A87436"/>
    <w:rsid w:val="00A9172C"/>
    <w:rsid w:val="00A91983"/>
    <w:rsid w:val="00A97908"/>
    <w:rsid w:val="00AA70B3"/>
    <w:rsid w:val="00AB22A8"/>
    <w:rsid w:val="00AB3A74"/>
    <w:rsid w:val="00AC16B3"/>
    <w:rsid w:val="00AD7775"/>
    <w:rsid w:val="00AE1EF9"/>
    <w:rsid w:val="00AE2F7A"/>
    <w:rsid w:val="00AF044E"/>
    <w:rsid w:val="00AF42B9"/>
    <w:rsid w:val="00AF5DDF"/>
    <w:rsid w:val="00B007C9"/>
    <w:rsid w:val="00B04B2E"/>
    <w:rsid w:val="00B05394"/>
    <w:rsid w:val="00B05BA3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37D1A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726DB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554C6"/>
    <w:rsid w:val="00C62FBC"/>
    <w:rsid w:val="00C740FA"/>
    <w:rsid w:val="00C80713"/>
    <w:rsid w:val="00C82CF7"/>
    <w:rsid w:val="00C936F9"/>
    <w:rsid w:val="00C93F4E"/>
    <w:rsid w:val="00CA0984"/>
    <w:rsid w:val="00CA4E73"/>
    <w:rsid w:val="00CB23C2"/>
    <w:rsid w:val="00CB5B89"/>
    <w:rsid w:val="00CC05D3"/>
    <w:rsid w:val="00CC2582"/>
    <w:rsid w:val="00CE00A4"/>
    <w:rsid w:val="00CE0B7F"/>
    <w:rsid w:val="00CE3E82"/>
    <w:rsid w:val="00CE46D0"/>
    <w:rsid w:val="00D02DC7"/>
    <w:rsid w:val="00D11295"/>
    <w:rsid w:val="00D17530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91E43"/>
    <w:rsid w:val="00D94BE3"/>
    <w:rsid w:val="00D96507"/>
    <w:rsid w:val="00DA2B4C"/>
    <w:rsid w:val="00DA2EB0"/>
    <w:rsid w:val="00DB1343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12F08"/>
    <w:rsid w:val="00E13F4C"/>
    <w:rsid w:val="00E20F30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EE1576"/>
    <w:rsid w:val="00F02824"/>
    <w:rsid w:val="00F0559A"/>
    <w:rsid w:val="00F066B3"/>
    <w:rsid w:val="00F10644"/>
    <w:rsid w:val="00F1435F"/>
    <w:rsid w:val="00F216F3"/>
    <w:rsid w:val="00F23350"/>
    <w:rsid w:val="00F24CEF"/>
    <w:rsid w:val="00F309C3"/>
    <w:rsid w:val="00F32165"/>
    <w:rsid w:val="00F37E3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54FB"/>
    <w:rsid w:val="00FC768A"/>
    <w:rsid w:val="00FD2120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E235EA1-D001-4D56-BA39-6182C572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3EADF-E7BE-4534-B54B-3F67F3C4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1892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Сорочайкин</cp:lastModifiedBy>
  <cp:revision>4</cp:revision>
  <cp:lastPrinted>2022-03-18T09:38:00Z</cp:lastPrinted>
  <dcterms:created xsi:type="dcterms:W3CDTF">2025-12-24T05:15:00Z</dcterms:created>
  <dcterms:modified xsi:type="dcterms:W3CDTF">2025-12-24T05:19:00Z</dcterms:modified>
</cp:coreProperties>
</file>